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FD" w:rsidRPr="00987995" w:rsidRDefault="004C5A5D" w:rsidP="00987995">
      <w:pPr>
        <w:rPr>
          <w:b/>
        </w:rPr>
      </w:pPr>
      <w:r w:rsidRPr="004C5A5D">
        <w:rPr>
          <w:b/>
        </w:rPr>
        <w:t>PARISH MAGAZINE</w:t>
      </w:r>
      <w:r w:rsidR="00CE5DFD">
        <w:rPr>
          <w:b/>
        </w:rPr>
        <w:tab/>
      </w:r>
      <w:r w:rsidR="00CE5DFD">
        <w:rPr>
          <w:b/>
        </w:rPr>
        <w:tab/>
      </w:r>
      <w:r w:rsidR="00CE5DFD">
        <w:rPr>
          <w:b/>
        </w:rPr>
        <w:tab/>
      </w:r>
      <w:r w:rsidR="00CE5DFD">
        <w:rPr>
          <w:b/>
        </w:rPr>
        <w:tab/>
      </w:r>
      <w:r w:rsidR="00CE5DFD">
        <w:rPr>
          <w:b/>
        </w:rPr>
        <w:tab/>
      </w:r>
      <w:r w:rsidR="00CE5DFD">
        <w:rPr>
          <w:b/>
        </w:rPr>
        <w:tab/>
      </w:r>
      <w:r w:rsidR="00CE5DFD">
        <w:rPr>
          <w:b/>
        </w:rPr>
        <w:tab/>
        <w:t xml:space="preserve">         </w:t>
      </w:r>
      <w:r>
        <w:rPr>
          <w:b/>
        </w:rPr>
        <w:t>14</w:t>
      </w:r>
      <w:r w:rsidRPr="004C5A5D">
        <w:rPr>
          <w:b/>
          <w:vertAlign w:val="superscript"/>
        </w:rPr>
        <w:t>TH</w:t>
      </w:r>
      <w:r w:rsidR="004021D6">
        <w:rPr>
          <w:b/>
        </w:rPr>
        <w:t xml:space="preserve"> SEPTEMBER</w:t>
      </w:r>
      <w:r w:rsidR="00987995">
        <w:rPr>
          <w:b/>
        </w:rPr>
        <w:t xml:space="preserve"> 2015</w:t>
      </w:r>
    </w:p>
    <w:p w:rsidR="004021D6" w:rsidRDefault="004021D6" w:rsidP="008A190F">
      <w:pPr>
        <w:spacing w:after="0" w:line="240" w:lineRule="auto"/>
        <w:rPr>
          <w:b/>
        </w:rPr>
      </w:pPr>
    </w:p>
    <w:p w:rsidR="004C5A5D" w:rsidRDefault="00713D55" w:rsidP="008A190F">
      <w:pPr>
        <w:spacing w:after="0" w:line="240" w:lineRule="auto"/>
        <w:rPr>
          <w:b/>
        </w:rPr>
      </w:pPr>
      <w:r>
        <w:rPr>
          <w:b/>
        </w:rPr>
        <w:t xml:space="preserve">PARISH COUNCIL – </w:t>
      </w:r>
      <w:r w:rsidR="00E474D7">
        <w:rPr>
          <w:b/>
        </w:rPr>
        <w:t xml:space="preserve">NEWLY </w:t>
      </w:r>
      <w:r>
        <w:rPr>
          <w:b/>
        </w:rPr>
        <w:t>CO-OPTED MEMBER</w:t>
      </w:r>
    </w:p>
    <w:p w:rsidR="00713D55" w:rsidRDefault="00713D55" w:rsidP="008A190F">
      <w:pPr>
        <w:spacing w:after="0" w:line="240" w:lineRule="auto"/>
      </w:pPr>
      <w:r>
        <w:t>At its meeting on the 1</w:t>
      </w:r>
      <w:r w:rsidRPr="00713D55">
        <w:rPr>
          <w:vertAlign w:val="superscript"/>
        </w:rPr>
        <w:t>st</w:t>
      </w:r>
      <w:r w:rsidR="00E474D7">
        <w:t xml:space="preserve"> Septem</w:t>
      </w:r>
      <w:r>
        <w:t>ber, t</w:t>
      </w:r>
      <w:r w:rsidR="00D24027">
        <w:t xml:space="preserve">he Parish Council </w:t>
      </w:r>
      <w:r>
        <w:t xml:space="preserve">was pleased to co-opt Rob </w:t>
      </w:r>
      <w:proofErr w:type="spellStart"/>
      <w:r>
        <w:t>Ringham</w:t>
      </w:r>
      <w:proofErr w:type="spellEnd"/>
      <w:r>
        <w:t xml:space="preserve"> as a new councillor filling the vacancy arising out of the May elections. Rob </w:t>
      </w:r>
      <w:r w:rsidR="00D47BFC">
        <w:t xml:space="preserve">is a former Chair of Burton Joyce Football Club with a wealth of knowledge and experience of the Poplars Sports Ground and a </w:t>
      </w:r>
      <w:r w:rsidR="00E474D7">
        <w:t xml:space="preserve">very </w:t>
      </w:r>
      <w:r w:rsidR="00D47BFC">
        <w:t xml:space="preserve">comprehensive business background. Rob </w:t>
      </w:r>
      <w:r>
        <w:t xml:space="preserve">was one of two excellent candidates who put their names forward for consideration and it is encouraging that </w:t>
      </w:r>
      <w:r w:rsidR="00D47BFC">
        <w:t xml:space="preserve">his </w:t>
      </w:r>
      <w:r>
        <w:t>fellow appl</w:t>
      </w:r>
      <w:r w:rsidR="00D47BFC">
        <w:t xml:space="preserve">icant John Harrison will be joining the Communities Committee and a number of Parish Council Working Groups. </w:t>
      </w:r>
    </w:p>
    <w:p w:rsidR="00E474D7" w:rsidRDefault="00E474D7" w:rsidP="00E474D7">
      <w:pPr>
        <w:spacing w:after="0" w:line="240" w:lineRule="auto"/>
        <w:rPr>
          <w:b/>
        </w:rPr>
      </w:pPr>
    </w:p>
    <w:p w:rsidR="00E474D7" w:rsidRDefault="00405E61" w:rsidP="00E474D7">
      <w:pPr>
        <w:spacing w:after="0" w:line="240" w:lineRule="auto"/>
        <w:rPr>
          <w:b/>
        </w:rPr>
      </w:pPr>
      <w:r>
        <w:rPr>
          <w:b/>
        </w:rPr>
        <w:t xml:space="preserve">POPLARS SPORTS GROUND – </w:t>
      </w:r>
      <w:r w:rsidR="00E474D7">
        <w:rPr>
          <w:b/>
        </w:rPr>
        <w:t xml:space="preserve">NEW FLOODLIT 3G </w:t>
      </w:r>
      <w:proofErr w:type="gramStart"/>
      <w:r w:rsidR="00E474D7">
        <w:rPr>
          <w:b/>
        </w:rPr>
        <w:t>PITCH</w:t>
      </w:r>
      <w:proofErr w:type="gramEnd"/>
    </w:p>
    <w:p w:rsidR="00405E61" w:rsidRDefault="00E474D7" w:rsidP="00405E61">
      <w:pPr>
        <w:spacing w:after="0" w:line="240" w:lineRule="auto"/>
      </w:pPr>
      <w:r>
        <w:t>Work on the new 3G floodlit pitch is due to start during w/c 21</w:t>
      </w:r>
      <w:r w:rsidRPr="00E474D7">
        <w:rPr>
          <w:vertAlign w:val="superscript"/>
        </w:rPr>
        <w:t>st</w:t>
      </w:r>
      <w:r>
        <w:t xml:space="preserve"> September with an anticipated completion date of </w:t>
      </w:r>
      <w:r w:rsidR="00405E61">
        <w:t>3</w:t>
      </w:r>
      <w:r w:rsidR="00405E61" w:rsidRPr="00405E61">
        <w:rPr>
          <w:vertAlign w:val="superscript"/>
        </w:rPr>
        <w:t>rd</w:t>
      </w:r>
      <w:r w:rsidR="00405E61">
        <w:t xml:space="preserve"> December 2015. </w:t>
      </w:r>
      <w:r>
        <w:t>Tiger Turf has been appointed as the key contractor for t</w:t>
      </w:r>
      <w:r w:rsidR="00405E61">
        <w:t xml:space="preserve">he project following a 6 contractor </w:t>
      </w:r>
      <w:r>
        <w:t xml:space="preserve">tendering process. As previously reported a full business plan is available either on the Parish website </w:t>
      </w:r>
      <w:hyperlink r:id="rId6" w:history="1">
        <w:r w:rsidRPr="00650564">
          <w:rPr>
            <w:rStyle w:val="Hyperlink"/>
          </w:rPr>
          <w:t>www.burtonjoyceparishcouncil.org.uk</w:t>
        </w:r>
      </w:hyperlink>
      <w:r>
        <w:t xml:space="preserve">  or from the Parish Office.</w:t>
      </w:r>
    </w:p>
    <w:p w:rsidR="00405E61" w:rsidRPr="00405E61" w:rsidRDefault="00405E61" w:rsidP="00405E61">
      <w:pPr>
        <w:spacing w:after="0" w:line="240" w:lineRule="auto"/>
        <w:rPr>
          <w:sz w:val="16"/>
          <w:szCs w:val="16"/>
        </w:rPr>
      </w:pPr>
    </w:p>
    <w:p w:rsidR="00405E61" w:rsidRDefault="00405E61" w:rsidP="00405E61">
      <w:pPr>
        <w:spacing w:after="0" w:line="240" w:lineRule="auto"/>
      </w:pPr>
      <w:r>
        <w:t xml:space="preserve">On this accelerated project, overseen by Cllr Cluff, the actual twin 5 aside pitch (with single 7 aside pitch lengthways) will be delivered as priority for Burton Joyce Football Club’s winter training schedule. Running in parallel with the installation of the pitch will be 3 other infrastructure changes at the Poplars. </w:t>
      </w:r>
    </w:p>
    <w:p w:rsidR="00405E61" w:rsidRDefault="00405E61" w:rsidP="00405E61">
      <w:pPr>
        <w:numPr>
          <w:ilvl w:val="0"/>
          <w:numId w:val="2"/>
        </w:numPr>
        <w:spacing w:before="100" w:beforeAutospacing="1" w:after="0" w:line="240" w:lineRule="auto"/>
      </w:pPr>
      <w:r>
        <w:t xml:space="preserve"> The Fisherman's Car Park opposite the Poplars will be brought back into use, to provide overspill off road parking to alleviate congestion at weekends. Overgrown foliage will be cleared, perimeter fencing, street-lighting, CCTV and new gates will be added. </w:t>
      </w:r>
    </w:p>
    <w:p w:rsidR="00405E61" w:rsidRDefault="00405E61" w:rsidP="00405E61">
      <w:pPr>
        <w:numPr>
          <w:ilvl w:val="0"/>
          <w:numId w:val="2"/>
        </w:numPr>
        <w:spacing w:before="100" w:beforeAutospacing="1" w:after="0"/>
      </w:pPr>
      <w:r>
        <w:t>Perimeter fencing will be introduced to the entire Poplars site to control borders, prevent unwelcome activity and reduce daytime crime. Access to the 3G pitch will be via swipe card and access controls system which will regulate users and also provide information to the FA which they require as part of their grant conditions.</w:t>
      </w:r>
    </w:p>
    <w:p w:rsidR="00405E61" w:rsidRDefault="00405E61" w:rsidP="00405E61">
      <w:pPr>
        <w:numPr>
          <w:ilvl w:val="0"/>
          <w:numId w:val="2"/>
        </w:numPr>
        <w:spacing w:before="100" w:beforeAutospacing="1" w:after="0"/>
      </w:pPr>
      <w:r>
        <w:t>Resurfacing of the car park will be done and general landscaping measures around the site especially around the basketball hoop area.</w:t>
      </w:r>
    </w:p>
    <w:p w:rsidR="00405E61" w:rsidRDefault="00405E61" w:rsidP="00877D57">
      <w:pPr>
        <w:pStyle w:val="NormalWeb"/>
        <w:spacing w:before="0" w:beforeAutospacing="0" w:after="0" w:afterAutospacing="0"/>
        <w:rPr>
          <w:rFonts w:asciiTheme="minorHAnsi" w:hAnsiTheme="minorHAnsi"/>
          <w:sz w:val="22"/>
          <w:szCs w:val="22"/>
        </w:rPr>
      </w:pPr>
      <w:r w:rsidRPr="00405E61">
        <w:rPr>
          <w:rFonts w:asciiTheme="minorHAnsi" w:hAnsiTheme="minorHAnsi"/>
          <w:sz w:val="22"/>
          <w:szCs w:val="22"/>
        </w:rPr>
        <w:t xml:space="preserve">Once completed the 3G pitch will not only provide improved ‘on-site’ football training facilities for Burton Joyce Football Club but it will support  a variety of different sporting opportunities for residents.  A provisional timetable is being worked out </w:t>
      </w:r>
      <w:r>
        <w:rPr>
          <w:rFonts w:asciiTheme="minorHAnsi" w:hAnsiTheme="minorHAnsi"/>
          <w:sz w:val="22"/>
          <w:szCs w:val="22"/>
        </w:rPr>
        <w:t>with BJ Football club</w:t>
      </w:r>
      <w:r w:rsidR="00877D57">
        <w:rPr>
          <w:rFonts w:asciiTheme="minorHAnsi" w:hAnsiTheme="minorHAnsi"/>
          <w:sz w:val="22"/>
          <w:szCs w:val="22"/>
        </w:rPr>
        <w:t>,</w:t>
      </w:r>
      <w:r>
        <w:rPr>
          <w:rFonts w:asciiTheme="minorHAnsi" w:hAnsiTheme="minorHAnsi"/>
          <w:sz w:val="22"/>
          <w:szCs w:val="22"/>
        </w:rPr>
        <w:t xml:space="preserve"> whose member</w:t>
      </w:r>
      <w:r w:rsidRPr="00405E61">
        <w:rPr>
          <w:rFonts w:asciiTheme="minorHAnsi" w:hAnsiTheme="minorHAnsi"/>
          <w:sz w:val="22"/>
          <w:szCs w:val="22"/>
        </w:rPr>
        <w:t>s have raised £500 each per team</w:t>
      </w:r>
      <w:r w:rsidR="00877D57">
        <w:rPr>
          <w:rFonts w:asciiTheme="minorHAnsi" w:hAnsiTheme="minorHAnsi"/>
          <w:sz w:val="22"/>
          <w:szCs w:val="22"/>
        </w:rPr>
        <w:t>,</w:t>
      </w:r>
      <w:r w:rsidRPr="00405E61">
        <w:rPr>
          <w:rFonts w:asciiTheme="minorHAnsi" w:hAnsiTheme="minorHAnsi"/>
          <w:sz w:val="22"/>
          <w:szCs w:val="22"/>
        </w:rPr>
        <w:t xml:space="preserve"> and </w:t>
      </w:r>
      <w:r>
        <w:rPr>
          <w:rFonts w:asciiTheme="minorHAnsi" w:hAnsiTheme="minorHAnsi"/>
          <w:sz w:val="22"/>
          <w:szCs w:val="22"/>
        </w:rPr>
        <w:t xml:space="preserve">they </w:t>
      </w:r>
      <w:r w:rsidRPr="00405E61">
        <w:rPr>
          <w:rFonts w:asciiTheme="minorHAnsi" w:hAnsiTheme="minorHAnsi"/>
          <w:sz w:val="22"/>
          <w:szCs w:val="22"/>
        </w:rPr>
        <w:t>will receive priority bloc</w:t>
      </w:r>
      <w:r>
        <w:rPr>
          <w:rFonts w:asciiTheme="minorHAnsi" w:hAnsiTheme="minorHAnsi"/>
          <w:sz w:val="22"/>
          <w:szCs w:val="22"/>
        </w:rPr>
        <w:t xml:space="preserve">k booking in the winter for their </w:t>
      </w:r>
      <w:r w:rsidRPr="00405E61">
        <w:rPr>
          <w:rFonts w:asciiTheme="minorHAnsi" w:hAnsiTheme="minorHAnsi"/>
          <w:sz w:val="22"/>
          <w:szCs w:val="22"/>
        </w:rPr>
        <w:t xml:space="preserve">teams. </w:t>
      </w:r>
      <w:r w:rsidRPr="00877D57">
        <w:rPr>
          <w:rFonts w:asciiTheme="minorHAnsi" w:hAnsiTheme="minorHAnsi"/>
          <w:sz w:val="22"/>
          <w:szCs w:val="22"/>
        </w:rPr>
        <w:t xml:space="preserve">A further scheme to allow </w:t>
      </w:r>
      <w:r w:rsidR="007D0952">
        <w:rPr>
          <w:rFonts w:asciiTheme="minorHAnsi" w:hAnsiTheme="minorHAnsi"/>
          <w:sz w:val="22"/>
          <w:szCs w:val="22"/>
        </w:rPr>
        <w:t>‘</w:t>
      </w:r>
      <w:r w:rsidRPr="00877D57">
        <w:rPr>
          <w:rFonts w:asciiTheme="minorHAnsi" w:hAnsiTheme="minorHAnsi"/>
          <w:sz w:val="22"/>
          <w:szCs w:val="22"/>
        </w:rPr>
        <w:t>pay and play</w:t>
      </w:r>
      <w:r w:rsidR="007D0952">
        <w:rPr>
          <w:rFonts w:asciiTheme="minorHAnsi" w:hAnsiTheme="minorHAnsi"/>
          <w:sz w:val="22"/>
          <w:szCs w:val="22"/>
        </w:rPr>
        <w:t>’</w:t>
      </w:r>
      <w:r w:rsidRPr="00877D57">
        <w:rPr>
          <w:rFonts w:asciiTheme="minorHAnsi" w:hAnsiTheme="minorHAnsi"/>
          <w:sz w:val="22"/>
          <w:szCs w:val="22"/>
        </w:rPr>
        <w:t xml:space="preserve"> on Saturday and Sunday afternoons for local players</w:t>
      </w:r>
      <w:r w:rsidR="007D0952">
        <w:rPr>
          <w:rFonts w:asciiTheme="minorHAnsi" w:hAnsiTheme="minorHAnsi"/>
          <w:sz w:val="22"/>
          <w:szCs w:val="22"/>
        </w:rPr>
        <w:t xml:space="preserve"> is being explored, </w:t>
      </w:r>
      <w:r w:rsidR="00877D57">
        <w:rPr>
          <w:rFonts w:asciiTheme="minorHAnsi" w:hAnsiTheme="minorHAnsi"/>
          <w:sz w:val="22"/>
          <w:szCs w:val="22"/>
        </w:rPr>
        <w:t xml:space="preserve">this </w:t>
      </w:r>
      <w:r w:rsidR="007D0952">
        <w:rPr>
          <w:rFonts w:asciiTheme="minorHAnsi" w:hAnsiTheme="minorHAnsi"/>
          <w:sz w:val="22"/>
          <w:szCs w:val="22"/>
        </w:rPr>
        <w:t xml:space="preserve">scheme </w:t>
      </w:r>
      <w:r w:rsidR="00877D57">
        <w:rPr>
          <w:rFonts w:asciiTheme="minorHAnsi" w:hAnsiTheme="minorHAnsi"/>
          <w:sz w:val="22"/>
          <w:szCs w:val="22"/>
        </w:rPr>
        <w:t xml:space="preserve">could </w:t>
      </w:r>
      <w:r w:rsidR="007D0952">
        <w:rPr>
          <w:rFonts w:asciiTheme="minorHAnsi" w:hAnsiTheme="minorHAnsi"/>
          <w:sz w:val="22"/>
          <w:szCs w:val="22"/>
        </w:rPr>
        <w:t>sit alongside</w:t>
      </w:r>
      <w:r w:rsidR="00877D57">
        <w:rPr>
          <w:rFonts w:asciiTheme="minorHAnsi" w:hAnsiTheme="minorHAnsi"/>
          <w:sz w:val="22"/>
          <w:szCs w:val="22"/>
        </w:rPr>
        <w:t xml:space="preserve"> a Sunday afternoon </w:t>
      </w:r>
      <w:r w:rsidR="007D0952">
        <w:rPr>
          <w:rFonts w:asciiTheme="minorHAnsi" w:hAnsiTheme="minorHAnsi"/>
          <w:sz w:val="22"/>
          <w:szCs w:val="22"/>
        </w:rPr>
        <w:t>session for</w:t>
      </w:r>
      <w:r w:rsidR="00877D57">
        <w:rPr>
          <w:rFonts w:asciiTheme="minorHAnsi" w:hAnsiTheme="minorHAnsi"/>
          <w:sz w:val="22"/>
          <w:szCs w:val="22"/>
        </w:rPr>
        <w:t xml:space="preserve"> members of </w:t>
      </w:r>
      <w:r w:rsidRPr="00877D57">
        <w:rPr>
          <w:rFonts w:asciiTheme="minorHAnsi" w:hAnsiTheme="minorHAnsi"/>
          <w:sz w:val="22"/>
          <w:szCs w:val="22"/>
        </w:rPr>
        <w:t>BJ</w:t>
      </w:r>
      <w:r w:rsidR="00877D57">
        <w:rPr>
          <w:rFonts w:asciiTheme="minorHAnsi" w:hAnsiTheme="minorHAnsi"/>
          <w:sz w:val="22"/>
          <w:szCs w:val="22"/>
        </w:rPr>
        <w:t xml:space="preserve"> </w:t>
      </w:r>
      <w:r w:rsidRPr="00877D57">
        <w:rPr>
          <w:rFonts w:asciiTheme="minorHAnsi" w:hAnsiTheme="minorHAnsi"/>
          <w:sz w:val="22"/>
          <w:szCs w:val="22"/>
        </w:rPr>
        <w:t>F</w:t>
      </w:r>
      <w:r w:rsidR="00877D57">
        <w:rPr>
          <w:rFonts w:asciiTheme="minorHAnsi" w:hAnsiTheme="minorHAnsi"/>
          <w:sz w:val="22"/>
          <w:szCs w:val="22"/>
        </w:rPr>
        <w:t xml:space="preserve">ootball </w:t>
      </w:r>
      <w:r w:rsidRPr="00877D57">
        <w:rPr>
          <w:rFonts w:asciiTheme="minorHAnsi" w:hAnsiTheme="minorHAnsi"/>
          <w:sz w:val="22"/>
          <w:szCs w:val="22"/>
        </w:rPr>
        <w:t>C</w:t>
      </w:r>
      <w:r w:rsidR="00877D57">
        <w:rPr>
          <w:rFonts w:asciiTheme="minorHAnsi" w:hAnsiTheme="minorHAnsi"/>
          <w:sz w:val="22"/>
          <w:szCs w:val="22"/>
        </w:rPr>
        <w:t xml:space="preserve">lub </w:t>
      </w:r>
      <w:r w:rsidRPr="00877D57">
        <w:rPr>
          <w:rFonts w:asciiTheme="minorHAnsi" w:hAnsiTheme="minorHAnsi"/>
          <w:sz w:val="22"/>
          <w:szCs w:val="22"/>
        </w:rPr>
        <w:t xml:space="preserve">who </w:t>
      </w:r>
      <w:r w:rsidR="00877D57">
        <w:rPr>
          <w:rFonts w:asciiTheme="minorHAnsi" w:hAnsiTheme="minorHAnsi"/>
          <w:sz w:val="22"/>
          <w:szCs w:val="22"/>
        </w:rPr>
        <w:t xml:space="preserve">regularly </w:t>
      </w:r>
      <w:r w:rsidRPr="00877D57">
        <w:rPr>
          <w:rFonts w:asciiTheme="minorHAnsi" w:hAnsiTheme="minorHAnsi"/>
          <w:sz w:val="22"/>
          <w:szCs w:val="22"/>
        </w:rPr>
        <w:t>t</w:t>
      </w:r>
      <w:r w:rsidR="00877D57">
        <w:rPr>
          <w:rFonts w:asciiTheme="minorHAnsi" w:hAnsiTheme="minorHAnsi"/>
          <w:sz w:val="22"/>
          <w:szCs w:val="22"/>
        </w:rPr>
        <w:t>rain at the ground</w:t>
      </w:r>
      <w:r w:rsidRPr="00877D57">
        <w:rPr>
          <w:rFonts w:asciiTheme="minorHAnsi" w:hAnsiTheme="minorHAnsi"/>
          <w:sz w:val="22"/>
          <w:szCs w:val="22"/>
        </w:rPr>
        <w:t>. There may be some free time slots, possibly after school, as part of our commun</w:t>
      </w:r>
      <w:r w:rsidR="007D0952">
        <w:rPr>
          <w:rFonts w:asciiTheme="minorHAnsi" w:hAnsiTheme="minorHAnsi"/>
          <w:sz w:val="22"/>
          <w:szCs w:val="22"/>
        </w:rPr>
        <w:t xml:space="preserve">ity commitments and to provide </w:t>
      </w:r>
      <w:r w:rsidRPr="00877D57">
        <w:rPr>
          <w:rFonts w:asciiTheme="minorHAnsi" w:hAnsiTheme="minorHAnsi"/>
          <w:sz w:val="22"/>
          <w:szCs w:val="22"/>
        </w:rPr>
        <w:t xml:space="preserve"> ad hoc play for age 14- 18 </w:t>
      </w:r>
      <w:r w:rsidR="007D0952">
        <w:rPr>
          <w:rFonts w:asciiTheme="minorHAnsi" w:hAnsiTheme="minorHAnsi"/>
          <w:sz w:val="22"/>
          <w:szCs w:val="22"/>
        </w:rPr>
        <w:t xml:space="preserve">year olds who are </w:t>
      </w:r>
      <w:r w:rsidRPr="00877D57">
        <w:rPr>
          <w:rFonts w:asciiTheme="minorHAnsi" w:hAnsiTheme="minorHAnsi"/>
          <w:sz w:val="22"/>
          <w:szCs w:val="22"/>
        </w:rPr>
        <w:t xml:space="preserve">not currently catered for by the Roberts </w:t>
      </w:r>
      <w:r w:rsidR="007D0952">
        <w:rPr>
          <w:rFonts w:asciiTheme="minorHAnsi" w:hAnsiTheme="minorHAnsi"/>
          <w:sz w:val="22"/>
          <w:szCs w:val="22"/>
        </w:rPr>
        <w:t xml:space="preserve">Recreation </w:t>
      </w:r>
      <w:r w:rsidRPr="00877D57">
        <w:rPr>
          <w:rFonts w:asciiTheme="minorHAnsi" w:hAnsiTheme="minorHAnsi"/>
          <w:sz w:val="22"/>
          <w:szCs w:val="22"/>
        </w:rPr>
        <w:t>Ground. More details will follow as the systems are confirmed.</w:t>
      </w:r>
    </w:p>
    <w:p w:rsidR="00877D57" w:rsidRPr="00877D57" w:rsidRDefault="00877D57" w:rsidP="00877D57">
      <w:pPr>
        <w:pStyle w:val="NormalWeb"/>
        <w:spacing w:before="0" w:beforeAutospacing="0" w:after="0" w:afterAutospacing="0"/>
        <w:rPr>
          <w:rFonts w:asciiTheme="minorHAnsi" w:hAnsiTheme="minorHAnsi"/>
          <w:sz w:val="16"/>
          <w:szCs w:val="16"/>
        </w:rPr>
      </w:pPr>
    </w:p>
    <w:p w:rsidR="00405E61" w:rsidRPr="00405E61" w:rsidRDefault="00B514CF" w:rsidP="00877D57">
      <w:pPr>
        <w:pStyle w:val="NormalWeb"/>
        <w:spacing w:before="0" w:beforeAutospacing="0" w:after="0" w:afterAutospacing="0"/>
        <w:rPr>
          <w:rFonts w:asciiTheme="minorHAnsi" w:hAnsiTheme="minorHAnsi"/>
          <w:sz w:val="22"/>
          <w:szCs w:val="22"/>
        </w:rPr>
      </w:pPr>
      <w:r>
        <w:rPr>
          <w:rFonts w:asciiTheme="minorHAnsi" w:hAnsiTheme="minorHAnsi"/>
          <w:sz w:val="22"/>
          <w:szCs w:val="22"/>
        </w:rPr>
        <w:t>The Parish Council</w:t>
      </w:r>
      <w:r w:rsidR="00405E61" w:rsidRPr="00405E61">
        <w:rPr>
          <w:rFonts w:asciiTheme="minorHAnsi" w:hAnsiTheme="minorHAnsi"/>
          <w:sz w:val="22"/>
          <w:szCs w:val="22"/>
        </w:rPr>
        <w:t xml:space="preserve"> acknowledges the terrific help and support from the Football Foundation the FA and particularity the Notts FA in getting this complex project off the ground. </w:t>
      </w:r>
    </w:p>
    <w:p w:rsidR="00405E61" w:rsidRPr="00B514CF" w:rsidRDefault="00405E61" w:rsidP="007D0952">
      <w:pPr>
        <w:pStyle w:val="NormalWeb"/>
        <w:spacing w:before="0" w:beforeAutospacing="0" w:after="0" w:afterAutospacing="0"/>
        <w:rPr>
          <w:rFonts w:asciiTheme="minorHAnsi" w:hAnsiTheme="minorHAnsi"/>
          <w:sz w:val="22"/>
          <w:szCs w:val="22"/>
        </w:rPr>
      </w:pPr>
      <w:r w:rsidRPr="00405E61">
        <w:rPr>
          <w:rFonts w:asciiTheme="minorHAnsi" w:hAnsiTheme="minorHAnsi"/>
          <w:sz w:val="22"/>
          <w:szCs w:val="22"/>
        </w:rPr>
        <w:t xml:space="preserve">Provisional reservations are being taken </w:t>
      </w:r>
      <w:r w:rsidR="00B514CF">
        <w:rPr>
          <w:rFonts w:asciiTheme="minorHAnsi" w:hAnsiTheme="minorHAnsi"/>
          <w:sz w:val="22"/>
          <w:szCs w:val="22"/>
        </w:rPr>
        <w:t xml:space="preserve">now </w:t>
      </w:r>
      <w:r w:rsidRPr="00405E61">
        <w:rPr>
          <w:rFonts w:asciiTheme="minorHAnsi" w:hAnsiTheme="minorHAnsi"/>
          <w:sz w:val="22"/>
          <w:szCs w:val="22"/>
        </w:rPr>
        <w:t>for weekly users, over 40's over 60s walk and female teams to encourage diversity of play not o</w:t>
      </w:r>
      <w:r w:rsidR="00B514CF">
        <w:rPr>
          <w:rFonts w:asciiTheme="minorHAnsi" w:hAnsiTheme="minorHAnsi"/>
          <w:sz w:val="22"/>
          <w:szCs w:val="22"/>
        </w:rPr>
        <w:t>nly in football. Already the Parish Council has secured</w:t>
      </w:r>
      <w:r w:rsidRPr="00405E61">
        <w:rPr>
          <w:rFonts w:asciiTheme="minorHAnsi" w:hAnsiTheme="minorHAnsi"/>
          <w:sz w:val="22"/>
          <w:szCs w:val="22"/>
        </w:rPr>
        <w:t xml:space="preserve"> commitments for nearly £30k of play per year</w:t>
      </w:r>
      <w:r w:rsidR="00B514CF">
        <w:rPr>
          <w:rFonts w:asciiTheme="minorHAnsi" w:hAnsiTheme="minorHAnsi"/>
          <w:sz w:val="22"/>
          <w:szCs w:val="22"/>
        </w:rPr>
        <w:t>. W</w:t>
      </w:r>
      <w:r w:rsidRPr="00405E61">
        <w:rPr>
          <w:rFonts w:asciiTheme="minorHAnsi" w:hAnsiTheme="minorHAnsi"/>
          <w:sz w:val="22"/>
          <w:szCs w:val="22"/>
        </w:rPr>
        <w:t xml:space="preserve">inter weekday nights are filling up </w:t>
      </w:r>
      <w:r w:rsidR="00B514CF">
        <w:rPr>
          <w:rFonts w:asciiTheme="minorHAnsi" w:hAnsiTheme="minorHAnsi"/>
          <w:sz w:val="22"/>
          <w:szCs w:val="22"/>
        </w:rPr>
        <w:t xml:space="preserve">fast </w:t>
      </w:r>
      <w:r w:rsidRPr="00405E61">
        <w:rPr>
          <w:rFonts w:asciiTheme="minorHAnsi" w:hAnsiTheme="minorHAnsi"/>
          <w:sz w:val="22"/>
          <w:szCs w:val="22"/>
        </w:rPr>
        <w:t>but there is plenty of room in summer evening slots</w:t>
      </w:r>
      <w:r w:rsidR="00B514CF">
        <w:rPr>
          <w:rFonts w:asciiTheme="minorHAnsi" w:hAnsiTheme="minorHAnsi"/>
          <w:sz w:val="22"/>
          <w:szCs w:val="22"/>
        </w:rPr>
        <w:t xml:space="preserve"> </w:t>
      </w:r>
      <w:r w:rsidRPr="00B514CF">
        <w:rPr>
          <w:rFonts w:asciiTheme="minorHAnsi" w:hAnsiTheme="minorHAnsi"/>
          <w:sz w:val="22"/>
          <w:szCs w:val="22"/>
        </w:rPr>
        <w:t>and weekend evenings. Please email</w:t>
      </w:r>
      <w:proofErr w:type="gramStart"/>
      <w:r w:rsidRPr="00B514CF">
        <w:rPr>
          <w:rFonts w:asciiTheme="minorHAnsi" w:hAnsiTheme="minorHAnsi"/>
          <w:sz w:val="22"/>
          <w:szCs w:val="22"/>
        </w:rPr>
        <w:t xml:space="preserve">  </w:t>
      </w:r>
      <w:proofErr w:type="gramEnd"/>
      <w:r w:rsidRPr="00B514CF">
        <w:rPr>
          <w:rFonts w:asciiTheme="minorHAnsi" w:hAnsiTheme="minorHAnsi"/>
          <w:sz w:val="22"/>
          <w:szCs w:val="22"/>
        </w:rPr>
        <w:fldChar w:fldCharType="begin"/>
      </w:r>
      <w:r w:rsidRPr="00B514CF">
        <w:rPr>
          <w:rFonts w:asciiTheme="minorHAnsi" w:hAnsiTheme="minorHAnsi"/>
          <w:sz w:val="22"/>
          <w:szCs w:val="22"/>
        </w:rPr>
        <w:instrText xml:space="preserve"> HYPERLINK "mailto:steve.cluff@burtonjoyceparishcouncil.org.uk" </w:instrText>
      </w:r>
      <w:r w:rsidRPr="00B514CF">
        <w:rPr>
          <w:rFonts w:asciiTheme="minorHAnsi" w:hAnsiTheme="minorHAnsi"/>
          <w:sz w:val="22"/>
          <w:szCs w:val="22"/>
        </w:rPr>
        <w:fldChar w:fldCharType="separate"/>
      </w:r>
      <w:r w:rsidRPr="00B514CF">
        <w:rPr>
          <w:rStyle w:val="Hyperlink"/>
          <w:rFonts w:asciiTheme="minorHAnsi" w:hAnsiTheme="minorHAnsi"/>
          <w:sz w:val="22"/>
          <w:szCs w:val="22"/>
        </w:rPr>
        <w:t>steve.cluff@burtonjoyceparishcouncil.org.uk</w:t>
      </w:r>
      <w:r w:rsidRPr="00B514CF">
        <w:rPr>
          <w:rFonts w:asciiTheme="minorHAnsi" w:hAnsiTheme="minorHAnsi"/>
          <w:sz w:val="22"/>
          <w:szCs w:val="22"/>
        </w:rPr>
        <w:fldChar w:fldCharType="end"/>
      </w:r>
      <w:r w:rsidRPr="00B514CF">
        <w:rPr>
          <w:rFonts w:asciiTheme="minorHAnsi" w:hAnsiTheme="minorHAnsi"/>
          <w:sz w:val="22"/>
          <w:szCs w:val="22"/>
        </w:rPr>
        <w:t xml:space="preserve"> if y</w:t>
      </w:r>
      <w:r w:rsidR="00B514CF">
        <w:rPr>
          <w:rFonts w:asciiTheme="minorHAnsi" w:hAnsiTheme="minorHAnsi"/>
          <w:sz w:val="22"/>
          <w:szCs w:val="22"/>
        </w:rPr>
        <w:t>ou are interested in booking the facility.</w:t>
      </w:r>
    </w:p>
    <w:p w:rsidR="00E474D7" w:rsidRPr="00CA4AA0" w:rsidRDefault="00405E61" w:rsidP="00405E61">
      <w:pPr>
        <w:spacing w:after="0" w:line="240" w:lineRule="auto"/>
        <w:rPr>
          <w:sz w:val="16"/>
          <w:szCs w:val="16"/>
        </w:rPr>
      </w:pPr>
      <w:r>
        <w:lastRenderedPageBreak/>
        <w:t>Follow</w:t>
      </w:r>
      <w:r w:rsidR="00B514CF">
        <w:t>ing the successful trial of the Parish Council’s</w:t>
      </w:r>
      <w:r>
        <w:t xml:space="preserve"> own staff running the bar at the Poplars in the summer this scheme has been extended to winter also. Alex Magson will </w:t>
      </w:r>
      <w:r w:rsidR="00B514CF">
        <w:t xml:space="preserve">now </w:t>
      </w:r>
      <w:r>
        <w:t xml:space="preserve">be providing </w:t>
      </w:r>
      <w:r w:rsidR="00B514CF">
        <w:t>refreshments (</w:t>
      </w:r>
      <w:r>
        <w:t>including bacon and sausage cobs</w:t>
      </w:r>
      <w:r w:rsidR="00B514CF">
        <w:t>)</w:t>
      </w:r>
      <w:r>
        <w:t xml:space="preserve"> at the weekends. The additional income from the summer bar has reduced the deficit at the Poplars even further and with this new scheme it is hoped the Poplars will become</w:t>
      </w:r>
      <w:r w:rsidR="00B514CF">
        <w:t xml:space="preserve"> more</w:t>
      </w:r>
      <w:r>
        <w:t xml:space="preserve"> </w:t>
      </w:r>
      <w:r w:rsidR="00B514CF">
        <w:t xml:space="preserve">financially stable. </w:t>
      </w:r>
      <w:r>
        <w:t>Another major benefit for Burton Joyce is that the income received from the 3G pitch should substantially reduce the current level of financial subsidy received by the Poplars Sports Ground and allow the Parish Council to divert any savings made to other community needs.</w:t>
      </w:r>
    </w:p>
    <w:p w:rsidR="00E474D7" w:rsidRPr="00B514CF" w:rsidRDefault="00E474D7" w:rsidP="00E474D7">
      <w:pPr>
        <w:spacing w:after="0" w:line="240" w:lineRule="auto"/>
        <w:rPr>
          <w:sz w:val="16"/>
          <w:szCs w:val="16"/>
        </w:rPr>
      </w:pPr>
    </w:p>
    <w:p w:rsidR="00E474D7" w:rsidRDefault="00E474D7" w:rsidP="00E474D7">
      <w:pPr>
        <w:spacing w:after="0" w:line="240" w:lineRule="auto"/>
        <w:rPr>
          <w:b/>
        </w:rPr>
      </w:pPr>
      <w:r>
        <w:rPr>
          <w:b/>
        </w:rPr>
        <w:t>COMMUNITY LITTER PICK</w:t>
      </w:r>
    </w:p>
    <w:p w:rsidR="00E474D7" w:rsidRPr="00E474D7" w:rsidRDefault="00E474D7" w:rsidP="00E474D7">
      <w:pPr>
        <w:spacing w:after="0" w:line="240" w:lineRule="auto"/>
      </w:pPr>
      <w:r w:rsidRPr="00E474D7">
        <w:t>The Parish Council is lo</w:t>
      </w:r>
      <w:r>
        <w:t>oking for volunteers who care about the problem of litter in the village to help with a community litter pick during the week commencing 2</w:t>
      </w:r>
      <w:r w:rsidRPr="00E474D7">
        <w:rPr>
          <w:vertAlign w:val="superscript"/>
        </w:rPr>
        <w:t>nd</w:t>
      </w:r>
      <w:r>
        <w:t xml:space="preserve"> November. If you are able to help, contact the Parish Office for confirmation of the date or look for details in the next issue of the Parish magazine. The litter pick will start at 9am outside the Co-Op and usually ends by 11am – you don’t have to commit to the whole morning any help would be gratefully received. All equipment is provided. If you are unable to help on this occasion but would like to volunteer to help keep your own street litter </w:t>
      </w:r>
      <w:proofErr w:type="spellStart"/>
      <w:r>
        <w:t>fre</w:t>
      </w:r>
      <w:proofErr w:type="spellEnd"/>
      <w:r>
        <w:t xml:space="preserve"> then please contact the Parish Clerk.</w:t>
      </w:r>
    </w:p>
    <w:p w:rsidR="00D47BFC" w:rsidRPr="00987995" w:rsidRDefault="00D47BFC" w:rsidP="008A190F">
      <w:pPr>
        <w:spacing w:after="0" w:line="240" w:lineRule="auto"/>
        <w:rPr>
          <w:sz w:val="16"/>
          <w:szCs w:val="16"/>
        </w:rPr>
      </w:pPr>
    </w:p>
    <w:p w:rsidR="00F51F8F" w:rsidRDefault="00F51F8F" w:rsidP="008A190F">
      <w:pPr>
        <w:spacing w:after="0" w:line="240" w:lineRule="auto"/>
        <w:rPr>
          <w:b/>
        </w:rPr>
      </w:pPr>
      <w:r>
        <w:rPr>
          <w:b/>
        </w:rPr>
        <w:t>MILL FIELD CLOSE – OUTLINE PLANNING PERMISSION APPLICATION</w:t>
      </w:r>
    </w:p>
    <w:p w:rsidR="00D47BFC" w:rsidRPr="00D47BFC" w:rsidRDefault="00F51F8F" w:rsidP="00E85F97">
      <w:pPr>
        <w:tabs>
          <w:tab w:val="left" w:pos="0"/>
          <w:tab w:val="left" w:pos="90"/>
        </w:tabs>
        <w:spacing w:after="0"/>
        <w:rPr>
          <w:rFonts w:ascii="Calibri" w:eastAsia="Times New Roman" w:hAnsi="Calibri" w:cs="Times New Roman"/>
          <w:szCs w:val="24"/>
        </w:rPr>
      </w:pPr>
      <w:r>
        <w:t>The Parish Council Planning Committee me</w:t>
      </w:r>
      <w:r w:rsidR="00D47BFC">
        <w:t>t on the 1</w:t>
      </w:r>
      <w:r w:rsidR="00D47BFC" w:rsidRPr="00D47BFC">
        <w:rPr>
          <w:vertAlign w:val="superscript"/>
        </w:rPr>
        <w:t>st</w:t>
      </w:r>
      <w:r w:rsidR="00D47BFC">
        <w:t xml:space="preserve"> September </w:t>
      </w:r>
      <w:r>
        <w:t xml:space="preserve">to </w:t>
      </w:r>
      <w:r w:rsidR="00D47BFC">
        <w:t xml:space="preserve">formally consider and comment </w:t>
      </w:r>
      <w:r>
        <w:t>upon an outline pla</w:t>
      </w:r>
      <w:r w:rsidR="00D47BFC">
        <w:t xml:space="preserve">nning application which had been submitted to Gedling Borough Council for 23 </w:t>
      </w:r>
      <w:r>
        <w:t xml:space="preserve">homes to be built on land at Mill Field Close. </w:t>
      </w:r>
      <w:r w:rsidR="00591E84">
        <w:t xml:space="preserve">Members of the Parish Council’s Planning Committee </w:t>
      </w:r>
      <w:r w:rsidR="00D47BFC">
        <w:t xml:space="preserve">had </w:t>
      </w:r>
      <w:r w:rsidR="00E85F97">
        <w:t xml:space="preserve">previously </w:t>
      </w:r>
      <w:r w:rsidR="00D47BFC">
        <w:t xml:space="preserve">met with residents of Mill Field Close and received a number of letters expressing concerns about the proposal. </w:t>
      </w:r>
      <w:r w:rsidR="00E85F97">
        <w:rPr>
          <w:rFonts w:ascii="Calibri" w:eastAsia="Times New Roman" w:hAnsi="Calibri" w:cs="Times New Roman"/>
          <w:szCs w:val="24"/>
        </w:rPr>
        <w:t xml:space="preserve">At the meeting, it was agreed that, </w:t>
      </w:r>
      <w:r w:rsidR="00E474D7">
        <w:rPr>
          <w:rFonts w:ascii="Calibri" w:eastAsia="Times New Roman" w:hAnsi="Calibri" w:cs="Times New Roman"/>
          <w:szCs w:val="24"/>
        </w:rPr>
        <w:t>i</w:t>
      </w:r>
      <w:r w:rsidR="00D47BFC" w:rsidRPr="00D47BFC">
        <w:rPr>
          <w:rFonts w:ascii="Calibri" w:eastAsia="Times New Roman" w:hAnsi="Calibri" w:cs="Times New Roman"/>
          <w:szCs w:val="24"/>
        </w:rPr>
        <w:t>n the absence of any clear information with regard to the number and type of dwellings proposed, in principal Burton Joyce Parish Council would not object to the granting of outline planning for residential development on Mill Field Close on the condition that:</w:t>
      </w:r>
    </w:p>
    <w:p w:rsidR="00D47BFC" w:rsidRPr="00D47BFC" w:rsidRDefault="00D47BFC" w:rsidP="00E85F97">
      <w:pPr>
        <w:tabs>
          <w:tab w:val="left" w:pos="0"/>
          <w:tab w:val="left" w:pos="90"/>
        </w:tabs>
        <w:spacing w:after="0" w:line="240" w:lineRule="auto"/>
        <w:rPr>
          <w:rFonts w:ascii="Calibri" w:eastAsia="Times New Roman" w:hAnsi="Calibri" w:cs="Times New Roman"/>
          <w:szCs w:val="24"/>
        </w:rPr>
      </w:pPr>
      <w:r w:rsidRPr="00D47BFC">
        <w:rPr>
          <w:rFonts w:ascii="Calibri" w:eastAsia="Times New Roman" w:hAnsi="Calibri" w:cs="Times New Roman"/>
          <w:szCs w:val="24"/>
        </w:rPr>
        <w:t xml:space="preserve">(i) </w:t>
      </w:r>
      <w:proofErr w:type="gramStart"/>
      <w:r w:rsidRPr="00D47BFC">
        <w:rPr>
          <w:rFonts w:ascii="Calibri" w:eastAsia="Times New Roman" w:hAnsi="Calibri" w:cs="Times New Roman"/>
          <w:szCs w:val="24"/>
        </w:rPr>
        <w:t>any</w:t>
      </w:r>
      <w:proofErr w:type="gramEnd"/>
      <w:r w:rsidRPr="00D47BFC">
        <w:rPr>
          <w:rFonts w:ascii="Calibri" w:eastAsia="Times New Roman" w:hAnsi="Calibri" w:cs="Times New Roman"/>
          <w:szCs w:val="24"/>
        </w:rPr>
        <w:t xml:space="preserve"> development would be required to specifically reflect the local plan and the needs of a community with an ageing population who would wish to downsize, thus releasing more family homes</w:t>
      </w:r>
    </w:p>
    <w:p w:rsidR="00D47BFC" w:rsidRPr="00D47BFC" w:rsidRDefault="00D47BFC" w:rsidP="00E85F97">
      <w:pPr>
        <w:tabs>
          <w:tab w:val="left" w:pos="0"/>
          <w:tab w:val="left" w:pos="90"/>
        </w:tabs>
        <w:spacing w:after="0" w:line="240" w:lineRule="auto"/>
        <w:ind w:hanging="720"/>
        <w:rPr>
          <w:rFonts w:ascii="Calibri" w:eastAsia="Times New Roman" w:hAnsi="Calibri" w:cs="Times New Roman"/>
          <w:szCs w:val="24"/>
        </w:rPr>
      </w:pPr>
      <w:r>
        <w:rPr>
          <w:rFonts w:ascii="Calibri" w:eastAsia="Times New Roman" w:hAnsi="Calibri" w:cs="Times New Roman"/>
          <w:szCs w:val="24"/>
        </w:rPr>
        <w:tab/>
      </w:r>
      <w:r w:rsidRPr="00D47BFC">
        <w:rPr>
          <w:rFonts w:ascii="Calibri" w:eastAsia="Times New Roman" w:hAnsi="Calibri" w:cs="Times New Roman"/>
          <w:szCs w:val="24"/>
        </w:rPr>
        <w:t xml:space="preserve">(ii) </w:t>
      </w:r>
      <w:proofErr w:type="gramStart"/>
      <w:r w:rsidRPr="00D47BFC">
        <w:rPr>
          <w:rFonts w:ascii="Calibri" w:eastAsia="Times New Roman" w:hAnsi="Calibri" w:cs="Times New Roman"/>
          <w:szCs w:val="24"/>
        </w:rPr>
        <w:t>the</w:t>
      </w:r>
      <w:proofErr w:type="gramEnd"/>
      <w:r w:rsidRPr="00D47BFC">
        <w:rPr>
          <w:rFonts w:ascii="Calibri" w:eastAsia="Times New Roman" w:hAnsi="Calibri" w:cs="Times New Roman"/>
          <w:szCs w:val="24"/>
        </w:rPr>
        <w:t xml:space="preserve"> following issues would be addressed at the site:</w:t>
      </w:r>
    </w:p>
    <w:p w:rsidR="00D47BFC" w:rsidRPr="00D47BFC" w:rsidRDefault="00D47BFC" w:rsidP="00E85F97">
      <w:pPr>
        <w:tabs>
          <w:tab w:val="left" w:pos="0"/>
          <w:tab w:val="left" w:pos="90"/>
        </w:tabs>
        <w:spacing w:after="0" w:line="240" w:lineRule="auto"/>
        <w:rPr>
          <w:rFonts w:ascii="Calibri" w:eastAsia="Times New Roman" w:hAnsi="Calibri" w:cs="Times New Roman"/>
          <w:szCs w:val="24"/>
        </w:rPr>
      </w:pPr>
      <w:r w:rsidRPr="00D47BFC">
        <w:rPr>
          <w:rFonts w:ascii="Calibri" w:eastAsia="Times New Roman" w:hAnsi="Calibri" w:cs="Times New Roman"/>
          <w:szCs w:val="24"/>
        </w:rPr>
        <w:t>a. Vehicular Access – residents already experience difficulty in getting into and out of Mill Field Close due to the volume and speed of traffic travelling along the busy A612. It is a concern that this problem will increase with any significant increase in dwellings at the site and be exacerbated by the proposed developments at Teal Close and during construction of the new road.</w:t>
      </w:r>
    </w:p>
    <w:p w:rsidR="00D47BFC" w:rsidRPr="00D47BFC" w:rsidRDefault="00D47BFC" w:rsidP="00D47BFC">
      <w:pPr>
        <w:spacing w:after="0" w:line="240" w:lineRule="auto"/>
        <w:rPr>
          <w:rFonts w:ascii="Calibri" w:eastAsia="Times New Roman" w:hAnsi="Calibri" w:cs="Times New Roman"/>
          <w:szCs w:val="24"/>
        </w:rPr>
      </w:pPr>
      <w:r w:rsidRPr="00D47BFC">
        <w:rPr>
          <w:rFonts w:ascii="Calibri" w:eastAsia="Times New Roman" w:hAnsi="Calibri" w:cs="Times New Roman"/>
          <w:szCs w:val="24"/>
        </w:rPr>
        <w:t>b. Pedestrian Access – the application cites easy pedestrian access to local amenities as a benefit but the Parish Council would challenge this perception as the pavements and crossings in this area are already considered to be inadequate or non-existent.</w:t>
      </w:r>
    </w:p>
    <w:p w:rsidR="00D47BFC" w:rsidRPr="00D47BFC" w:rsidRDefault="00D47BFC" w:rsidP="00D47BFC">
      <w:pPr>
        <w:spacing w:after="0" w:line="240" w:lineRule="auto"/>
        <w:rPr>
          <w:rFonts w:ascii="Calibri" w:eastAsia="Times New Roman" w:hAnsi="Calibri" w:cs="Times New Roman"/>
          <w:szCs w:val="24"/>
        </w:rPr>
      </w:pPr>
      <w:r w:rsidRPr="00D47BFC">
        <w:rPr>
          <w:rFonts w:ascii="Calibri" w:eastAsia="Times New Roman" w:hAnsi="Calibri" w:cs="Times New Roman"/>
          <w:szCs w:val="24"/>
        </w:rPr>
        <w:t>c. Residents currently report issues with water pressure, drainage and the sewerage system on the Close, any new development would need to rectify and significantly improve this situation.</w:t>
      </w:r>
    </w:p>
    <w:p w:rsidR="00D47BFC" w:rsidRPr="00D47BFC" w:rsidRDefault="00D47BFC" w:rsidP="00D47BFC">
      <w:pPr>
        <w:spacing w:after="0" w:line="240" w:lineRule="auto"/>
        <w:rPr>
          <w:rFonts w:eastAsia="Times New Roman" w:cs="Times New Roman"/>
          <w:szCs w:val="24"/>
        </w:rPr>
      </w:pPr>
      <w:r w:rsidRPr="00D47BFC">
        <w:rPr>
          <w:rFonts w:eastAsia="Times New Roman" w:cs="Times New Roman"/>
          <w:szCs w:val="24"/>
        </w:rPr>
        <w:t>d. Clear indication of proposals to address the flood risk</w:t>
      </w:r>
    </w:p>
    <w:p w:rsidR="00D47BFC" w:rsidRPr="00E85F97" w:rsidRDefault="00D47BFC" w:rsidP="008A190F">
      <w:pPr>
        <w:spacing w:after="0" w:line="240" w:lineRule="auto"/>
        <w:rPr>
          <w:sz w:val="16"/>
          <w:szCs w:val="16"/>
        </w:rPr>
      </w:pPr>
    </w:p>
    <w:p w:rsidR="00F51F8F" w:rsidRDefault="00D47BFC" w:rsidP="008A190F">
      <w:pPr>
        <w:spacing w:after="0" w:line="240" w:lineRule="auto"/>
      </w:pPr>
      <w:r>
        <w:t>There is still time for individuals to make their view on the proposals known to Gedlin</w:t>
      </w:r>
      <w:r w:rsidR="00E85F97">
        <w:t>g</w:t>
      </w:r>
      <w:r>
        <w:t xml:space="preserve"> Borough Council</w:t>
      </w:r>
      <w:r w:rsidR="00E85F97">
        <w:t xml:space="preserve">. </w:t>
      </w:r>
      <w:r w:rsidR="00591E84">
        <w:t>The application number is 2015/0424 and details can be found on application to Gedling Borough Council Planning Departmen</w:t>
      </w:r>
      <w:r w:rsidR="00C87B2D">
        <w:t xml:space="preserve">t (telephone 9013720) or via their website </w:t>
      </w:r>
      <w:hyperlink r:id="rId7" w:history="1">
        <w:r w:rsidR="00C87B2D" w:rsidRPr="00650564">
          <w:rPr>
            <w:rStyle w:val="Hyperlink"/>
          </w:rPr>
          <w:t>www.</w:t>
        </w:r>
        <w:r w:rsidR="00C87B2D" w:rsidRPr="00650564">
          <w:rPr>
            <w:rStyle w:val="Hyperlink"/>
            <w:b/>
            <w:bCs/>
          </w:rPr>
          <w:t>gedling</w:t>
        </w:r>
        <w:r w:rsidR="00C87B2D" w:rsidRPr="00650564">
          <w:rPr>
            <w:rStyle w:val="Hyperlink"/>
          </w:rPr>
          <w:t>.gov.uk/</w:t>
        </w:r>
        <w:r w:rsidR="00C87B2D" w:rsidRPr="00650564">
          <w:rPr>
            <w:rStyle w:val="Hyperlink"/>
            <w:b/>
            <w:bCs/>
          </w:rPr>
          <w:t>planning</w:t>
        </w:r>
        <w:r w:rsidR="00C87B2D" w:rsidRPr="00650564">
          <w:rPr>
            <w:rStyle w:val="Hyperlink"/>
          </w:rPr>
          <w:t>buildingcontrol</w:t>
        </w:r>
      </w:hyperlink>
      <w:r w:rsidR="007D0952">
        <w:rPr>
          <w:rStyle w:val="HTMLCite"/>
        </w:rPr>
        <w:t xml:space="preserve"> </w:t>
      </w:r>
      <w:r w:rsidR="00C87B2D">
        <w:t>– the application expires on the 26</w:t>
      </w:r>
      <w:r w:rsidR="00C87B2D" w:rsidRPr="00C87B2D">
        <w:rPr>
          <w:vertAlign w:val="superscript"/>
        </w:rPr>
        <w:t>th</w:t>
      </w:r>
      <w:r w:rsidR="00C87B2D">
        <w:t xml:space="preserve"> October. </w:t>
      </w:r>
    </w:p>
    <w:p w:rsidR="00591E84" w:rsidRPr="00F51F8F" w:rsidRDefault="00591E84" w:rsidP="008A190F">
      <w:pPr>
        <w:spacing w:after="0" w:line="240" w:lineRule="auto"/>
      </w:pPr>
    </w:p>
    <w:p w:rsidR="00E85F97" w:rsidRDefault="00E85F97" w:rsidP="008A190F">
      <w:pPr>
        <w:spacing w:after="0" w:line="240" w:lineRule="auto"/>
        <w:rPr>
          <w:b/>
        </w:rPr>
      </w:pPr>
      <w:r>
        <w:rPr>
          <w:b/>
        </w:rPr>
        <w:t>CHRISTMAS FAIR &amp; FESTIVE LIGHT SWITCH ON</w:t>
      </w:r>
    </w:p>
    <w:p w:rsidR="00E85F97" w:rsidRDefault="00E85F97" w:rsidP="008A190F">
      <w:pPr>
        <w:spacing w:after="0" w:line="240" w:lineRule="auto"/>
        <w:rPr>
          <w:b/>
        </w:rPr>
      </w:pPr>
      <w:r>
        <w:rPr>
          <w:b/>
        </w:rPr>
        <w:t>Saturday 5</w:t>
      </w:r>
      <w:r w:rsidRPr="00E85F97">
        <w:rPr>
          <w:b/>
          <w:vertAlign w:val="superscript"/>
        </w:rPr>
        <w:t>th</w:t>
      </w:r>
      <w:r>
        <w:rPr>
          <w:b/>
        </w:rPr>
        <w:t xml:space="preserve"> December 2015</w:t>
      </w:r>
    </w:p>
    <w:p w:rsidR="00E85F97" w:rsidRDefault="00E85F97" w:rsidP="008A190F">
      <w:pPr>
        <w:spacing w:after="0" w:line="240" w:lineRule="auto"/>
        <w:rPr>
          <w:b/>
        </w:rPr>
      </w:pPr>
      <w:r>
        <w:rPr>
          <w:b/>
        </w:rPr>
        <w:t>Burton Joyce Village Centre</w:t>
      </w:r>
    </w:p>
    <w:p w:rsidR="00E85F97" w:rsidRDefault="00E85F97" w:rsidP="008A190F">
      <w:pPr>
        <w:spacing w:after="0" w:line="240" w:lineRule="auto"/>
      </w:pPr>
      <w:r>
        <w:lastRenderedPageBreak/>
        <w:t>The Parish Council is pleased to organise the Burton Joyce Christmas Fair and Festive Light Switch On. The venue will once again be the Cross Keys Car Park which will be transformed into a traditional Christmas market place with craft and food stalls, children’s fairground entertainment, choirs and brass band. Open from 4pm on Saturday 5</w:t>
      </w:r>
      <w:r w:rsidRPr="00E85F97">
        <w:rPr>
          <w:vertAlign w:val="superscript"/>
        </w:rPr>
        <w:t>th</w:t>
      </w:r>
      <w:r>
        <w:t xml:space="preserve"> December the centrepiece of the whole event will be the switching on of the Christmas lights at 5.30pm.</w:t>
      </w:r>
    </w:p>
    <w:p w:rsidR="00E85F97" w:rsidRPr="00E85F97" w:rsidRDefault="00E85F97" w:rsidP="008A190F">
      <w:pPr>
        <w:spacing w:after="0" w:line="240" w:lineRule="auto"/>
        <w:rPr>
          <w:sz w:val="16"/>
          <w:szCs w:val="16"/>
        </w:rPr>
      </w:pPr>
    </w:p>
    <w:p w:rsidR="00E85F97" w:rsidRDefault="00E85F97" w:rsidP="008A190F">
      <w:pPr>
        <w:spacing w:after="0" w:line="240" w:lineRule="auto"/>
      </w:pPr>
      <w:r>
        <w:t>If you would like to be involved in this wonderful community event:</w:t>
      </w:r>
    </w:p>
    <w:p w:rsidR="00E85F97" w:rsidRDefault="00E85F97" w:rsidP="00E85F97">
      <w:pPr>
        <w:pStyle w:val="ListParagraph"/>
        <w:numPr>
          <w:ilvl w:val="0"/>
          <w:numId w:val="1"/>
        </w:numPr>
        <w:spacing w:after="0" w:line="240" w:lineRule="auto"/>
      </w:pPr>
      <w:r>
        <w:t>Volunteers are required to help with the setting up and dismantling of stalls, tents et on the day</w:t>
      </w:r>
    </w:p>
    <w:p w:rsidR="00E85F97" w:rsidRDefault="00E85F97" w:rsidP="00E85F97">
      <w:pPr>
        <w:pStyle w:val="ListParagraph"/>
        <w:numPr>
          <w:ilvl w:val="0"/>
          <w:numId w:val="1"/>
        </w:numPr>
        <w:spacing w:after="0" w:line="240" w:lineRule="auto"/>
      </w:pPr>
      <w:r>
        <w:t>Have a stall at the fair to sell crafts and festive items - £15 per table</w:t>
      </w:r>
    </w:p>
    <w:p w:rsidR="00E85F97" w:rsidRDefault="00E85F97" w:rsidP="00E85F97">
      <w:pPr>
        <w:pStyle w:val="ListParagraph"/>
        <w:numPr>
          <w:ilvl w:val="0"/>
          <w:numId w:val="1"/>
        </w:numPr>
        <w:spacing w:after="0" w:line="240" w:lineRule="auto"/>
      </w:pPr>
      <w:r>
        <w:t>Advertise in the Christmas Fair programme - £15 per advert</w:t>
      </w:r>
    </w:p>
    <w:p w:rsidR="00E85F97" w:rsidRPr="00E85F97" w:rsidRDefault="00E85F97" w:rsidP="00E85F97">
      <w:pPr>
        <w:spacing w:after="0" w:line="240" w:lineRule="auto"/>
        <w:rPr>
          <w:sz w:val="16"/>
          <w:szCs w:val="16"/>
        </w:rPr>
      </w:pPr>
    </w:p>
    <w:p w:rsidR="00E85F97" w:rsidRPr="00E85F97" w:rsidRDefault="00E85F97" w:rsidP="00E85F97">
      <w:pPr>
        <w:spacing w:after="0" w:line="240" w:lineRule="auto"/>
      </w:pPr>
      <w:r>
        <w:t>For further information please contact the Parish Clerk.</w:t>
      </w:r>
    </w:p>
    <w:p w:rsidR="00E85F97" w:rsidRDefault="00E85F97" w:rsidP="008A190F">
      <w:pPr>
        <w:spacing w:after="0" w:line="240" w:lineRule="auto"/>
        <w:rPr>
          <w:b/>
        </w:rPr>
      </w:pPr>
    </w:p>
    <w:p w:rsidR="00987995" w:rsidRDefault="00E85F97" w:rsidP="008A190F">
      <w:pPr>
        <w:spacing w:after="0" w:line="240" w:lineRule="auto"/>
        <w:rPr>
          <w:b/>
        </w:rPr>
      </w:pPr>
      <w:r>
        <w:rPr>
          <w:b/>
        </w:rPr>
        <w:t xml:space="preserve">MORE </w:t>
      </w:r>
      <w:r w:rsidR="00987995">
        <w:rPr>
          <w:b/>
        </w:rPr>
        <w:t>DATES FOR YOUR DIARY</w:t>
      </w:r>
    </w:p>
    <w:p w:rsidR="00987995" w:rsidRDefault="0025336C" w:rsidP="008A190F">
      <w:pPr>
        <w:spacing w:after="0" w:line="240" w:lineRule="auto"/>
      </w:pPr>
      <w:r>
        <w:rPr>
          <w:b/>
        </w:rPr>
        <w:t>Friday 6</w:t>
      </w:r>
      <w:r w:rsidR="00F51F8F" w:rsidRPr="00F51F8F">
        <w:rPr>
          <w:b/>
          <w:vertAlign w:val="superscript"/>
        </w:rPr>
        <w:t>th</w:t>
      </w:r>
      <w:r>
        <w:rPr>
          <w:b/>
        </w:rPr>
        <w:t xml:space="preserve"> November – Annual </w:t>
      </w:r>
      <w:r w:rsidR="00F51F8F">
        <w:rPr>
          <w:b/>
        </w:rPr>
        <w:t xml:space="preserve">Firework Display </w:t>
      </w:r>
      <w:r w:rsidR="00F51F8F" w:rsidRPr="00F51F8F">
        <w:t>– Poplars Sports Ground</w:t>
      </w:r>
    </w:p>
    <w:p w:rsidR="00F51F8F" w:rsidRDefault="00F51F8F" w:rsidP="008A190F">
      <w:pPr>
        <w:spacing w:after="0" w:line="240" w:lineRule="auto"/>
      </w:pPr>
      <w:r>
        <w:rPr>
          <w:b/>
        </w:rPr>
        <w:t>Saturday 14</w:t>
      </w:r>
      <w:r w:rsidRPr="00F51F8F">
        <w:rPr>
          <w:b/>
          <w:vertAlign w:val="superscript"/>
        </w:rPr>
        <w:t>th</w:t>
      </w:r>
      <w:r>
        <w:rPr>
          <w:b/>
        </w:rPr>
        <w:t xml:space="preserve"> November – The After Hours </w:t>
      </w:r>
      <w:proofErr w:type="spellStart"/>
      <w:r>
        <w:rPr>
          <w:b/>
        </w:rPr>
        <w:t>Rauchestra</w:t>
      </w:r>
      <w:proofErr w:type="spellEnd"/>
      <w:r>
        <w:rPr>
          <w:b/>
        </w:rPr>
        <w:t xml:space="preserve"> in Concert</w:t>
      </w:r>
      <w:r>
        <w:t xml:space="preserve"> – BJ Village Hall</w:t>
      </w:r>
    </w:p>
    <w:p w:rsidR="00F51F8F" w:rsidRPr="00F51F8F" w:rsidRDefault="00F51F8F" w:rsidP="008A190F">
      <w:pPr>
        <w:spacing w:after="0" w:line="240" w:lineRule="auto"/>
      </w:pPr>
      <w:r w:rsidRPr="00F51F8F">
        <w:rPr>
          <w:b/>
        </w:rPr>
        <w:t>Saturday 5</w:t>
      </w:r>
      <w:r w:rsidRPr="00F51F8F">
        <w:rPr>
          <w:b/>
          <w:vertAlign w:val="superscript"/>
        </w:rPr>
        <w:t>th</w:t>
      </w:r>
      <w:r w:rsidRPr="00F51F8F">
        <w:rPr>
          <w:b/>
        </w:rPr>
        <w:t xml:space="preserve"> December</w:t>
      </w:r>
      <w:r>
        <w:rPr>
          <w:b/>
        </w:rPr>
        <w:t xml:space="preserve"> – Village Christmas Fair and Lights Switch On </w:t>
      </w:r>
      <w:r>
        <w:t>– Village Centre</w:t>
      </w:r>
    </w:p>
    <w:p w:rsidR="00F51F8F" w:rsidRPr="00F51F8F" w:rsidRDefault="00F51F8F" w:rsidP="008A190F">
      <w:pPr>
        <w:spacing w:after="0" w:line="240" w:lineRule="auto"/>
      </w:pPr>
      <w:r w:rsidRPr="00F51F8F">
        <w:rPr>
          <w:b/>
        </w:rPr>
        <w:t>Friday 12</w:t>
      </w:r>
      <w:r w:rsidRPr="00F51F8F">
        <w:rPr>
          <w:b/>
          <w:vertAlign w:val="superscript"/>
        </w:rPr>
        <w:t>th</w:t>
      </w:r>
      <w:r w:rsidRPr="00F51F8F">
        <w:rPr>
          <w:b/>
        </w:rPr>
        <w:t xml:space="preserve"> February – The </w:t>
      </w:r>
      <w:proofErr w:type="spellStart"/>
      <w:r w:rsidRPr="00F51F8F">
        <w:rPr>
          <w:b/>
        </w:rPr>
        <w:t>Kimber’s</w:t>
      </w:r>
      <w:proofErr w:type="spellEnd"/>
      <w:r w:rsidRPr="00F51F8F">
        <w:rPr>
          <w:b/>
        </w:rPr>
        <w:t xml:space="preserve"> Men, Singing </w:t>
      </w:r>
      <w:proofErr w:type="gramStart"/>
      <w:r w:rsidRPr="00F51F8F">
        <w:rPr>
          <w:b/>
        </w:rPr>
        <w:t>Up</w:t>
      </w:r>
      <w:proofErr w:type="gramEnd"/>
      <w:r w:rsidRPr="00F51F8F">
        <w:rPr>
          <w:b/>
        </w:rPr>
        <w:t xml:space="preserve"> a Storm</w:t>
      </w:r>
      <w:r>
        <w:t xml:space="preserve"> – BJ Village Hall</w:t>
      </w:r>
    </w:p>
    <w:p w:rsidR="00987995" w:rsidRDefault="00987995" w:rsidP="008A190F">
      <w:pPr>
        <w:spacing w:after="0" w:line="240" w:lineRule="auto"/>
        <w:rPr>
          <w:b/>
        </w:rPr>
      </w:pPr>
    </w:p>
    <w:p w:rsidR="004C5A5D" w:rsidRDefault="00BC3A1C" w:rsidP="008A190F">
      <w:pPr>
        <w:spacing w:after="0" w:line="240" w:lineRule="auto"/>
        <w:rPr>
          <w:b/>
        </w:rPr>
      </w:pPr>
      <w:r>
        <w:rPr>
          <w:b/>
        </w:rPr>
        <w:t>NEXT MEETING OF THE PARISH COUNCIL</w:t>
      </w:r>
    </w:p>
    <w:p w:rsidR="004C5A5D" w:rsidRDefault="00E85F97" w:rsidP="008A190F">
      <w:pPr>
        <w:spacing w:after="0" w:line="240" w:lineRule="auto"/>
      </w:pPr>
      <w:r>
        <w:t>The next meeting of the Parish Council will be held on Tuesday 6th October at 7.30pm in the Carnarvon Rooms, Chestnut Grove.</w:t>
      </w:r>
    </w:p>
    <w:p w:rsidR="00E85F97" w:rsidRDefault="00E85F97" w:rsidP="008A190F">
      <w:pPr>
        <w:spacing w:after="0" w:line="240" w:lineRule="auto"/>
      </w:pPr>
    </w:p>
    <w:p w:rsidR="004C5A5D" w:rsidRDefault="004C5A5D" w:rsidP="004C5A5D">
      <w:pPr>
        <w:spacing w:after="0" w:line="240" w:lineRule="auto"/>
        <w:rPr>
          <w:b/>
          <w:i/>
        </w:rPr>
      </w:pPr>
      <w:r>
        <w:rPr>
          <w:b/>
          <w:i/>
        </w:rPr>
        <w:t xml:space="preserve">Members of the public are welcome to attend meetings of the Parish Council and its committees – copies of all agendas and minutes are available on line at </w:t>
      </w:r>
      <w:hyperlink r:id="rId8" w:history="1">
        <w:r w:rsidRPr="00612598">
          <w:rPr>
            <w:rStyle w:val="Hyperlink"/>
            <w:b/>
            <w:i/>
          </w:rPr>
          <w:t>www.burtonjoyceparishcouncil.org.uk</w:t>
        </w:r>
      </w:hyperlink>
    </w:p>
    <w:p w:rsidR="004C5A5D" w:rsidRDefault="004C5A5D" w:rsidP="004C5A5D">
      <w:pPr>
        <w:spacing w:after="0" w:line="240" w:lineRule="auto"/>
        <w:rPr>
          <w:b/>
          <w:i/>
        </w:rPr>
      </w:pPr>
      <w:r>
        <w:rPr>
          <w:b/>
          <w:i/>
        </w:rPr>
        <w:t xml:space="preserve">Or from Jackie Dawn, Parish Clerk at the Parish Office, Library Building, Meadow Lane, Burton Joyce, Nottingham, NG14 5EX. Telephone 01159 314084. </w:t>
      </w:r>
    </w:p>
    <w:p w:rsidR="004C5A5D" w:rsidRPr="00B36AEE" w:rsidRDefault="004C5A5D" w:rsidP="004C5A5D">
      <w:pPr>
        <w:spacing w:after="0" w:line="240" w:lineRule="auto"/>
        <w:rPr>
          <w:b/>
          <w:i/>
        </w:rPr>
      </w:pPr>
      <w:r>
        <w:rPr>
          <w:b/>
          <w:i/>
        </w:rPr>
        <w:t xml:space="preserve">E-mail </w:t>
      </w:r>
      <w:hyperlink r:id="rId9" w:history="1">
        <w:r w:rsidRPr="001E2C2F">
          <w:rPr>
            <w:rStyle w:val="Hyperlink"/>
            <w:b/>
            <w:i/>
          </w:rPr>
          <w:t>clerk@burtonjoyceparishcouncil.org.uk</w:t>
        </w:r>
      </w:hyperlink>
    </w:p>
    <w:p w:rsidR="004021D6" w:rsidRDefault="004021D6">
      <w:r>
        <w:br w:type="page"/>
      </w:r>
    </w:p>
    <w:p w:rsidR="00281890" w:rsidRDefault="00281890" w:rsidP="00281890">
      <w:pPr>
        <w:pBdr>
          <w:top w:val="single" w:sz="4" w:space="1" w:color="auto"/>
          <w:left w:val="single" w:sz="4" w:space="4" w:color="auto"/>
          <w:bottom w:val="single" w:sz="4" w:space="1" w:color="auto"/>
          <w:right w:val="single" w:sz="4" w:space="4" w:color="auto"/>
        </w:pBdr>
        <w:jc w:val="center"/>
        <w:rPr>
          <w:rFonts w:ascii="Arial" w:hAnsi="Arial" w:cs="Arial"/>
          <w:b/>
        </w:rPr>
      </w:pP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 xml:space="preserve">The Parish Council </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proofErr w:type="gramStart"/>
      <w:r w:rsidRPr="0025336C">
        <w:rPr>
          <w:rFonts w:ascii="Arial" w:hAnsi="Arial" w:cs="Arial"/>
          <w:b/>
        </w:rPr>
        <w:t>is</w:t>
      </w:r>
      <w:proofErr w:type="gramEnd"/>
      <w:r w:rsidRPr="0025336C">
        <w:rPr>
          <w:rFonts w:ascii="Arial" w:hAnsi="Arial" w:cs="Arial"/>
          <w:b/>
        </w:rPr>
        <w:t xml:space="preserve"> pleased to re-introduce </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Village Ventures to Burton Joyce with</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 xml:space="preserve">The After Hours </w:t>
      </w:r>
      <w:proofErr w:type="spellStart"/>
      <w:r w:rsidRPr="0025336C">
        <w:rPr>
          <w:rFonts w:ascii="Arial" w:hAnsi="Arial" w:cs="Arial"/>
          <w:b/>
        </w:rPr>
        <w:t>Rauchestra</w:t>
      </w:r>
      <w:proofErr w:type="spellEnd"/>
      <w:r w:rsidRPr="0025336C">
        <w:rPr>
          <w:rFonts w:ascii="Arial" w:hAnsi="Arial" w:cs="Arial"/>
          <w:b/>
        </w:rPr>
        <w:t xml:space="preserve"> in Concert</w:t>
      </w:r>
    </w:p>
    <w:p w:rsidR="004021D6" w:rsidRPr="0025336C" w:rsidRDefault="004021D6" w:rsidP="00281890">
      <w:pPr>
        <w:pBdr>
          <w:top w:val="single" w:sz="4" w:space="1" w:color="auto"/>
          <w:left w:val="single" w:sz="4" w:space="4" w:color="auto"/>
          <w:bottom w:val="single" w:sz="4" w:space="1" w:color="auto"/>
          <w:right w:val="single" w:sz="4" w:space="4" w:color="auto"/>
        </w:pBdr>
        <w:rPr>
          <w:rFonts w:ascii="Arial" w:hAnsi="Arial" w:cs="Arial"/>
          <w:b/>
        </w:rPr>
      </w:pPr>
      <w:r w:rsidRPr="0025336C">
        <w:rPr>
          <w:rFonts w:ascii="Arial" w:hAnsi="Arial" w:cs="Arial"/>
          <w:b/>
        </w:rPr>
        <w:t xml:space="preserve">Practice </w:t>
      </w:r>
      <w:proofErr w:type="gramStart"/>
      <w:r w:rsidRPr="0025336C">
        <w:rPr>
          <w:rFonts w:ascii="Arial" w:hAnsi="Arial" w:cs="Arial"/>
          <w:b/>
        </w:rPr>
        <w:t>your</w:t>
      </w:r>
      <w:proofErr w:type="gramEnd"/>
      <w:r w:rsidRPr="0025336C">
        <w:rPr>
          <w:rFonts w:ascii="Arial" w:hAnsi="Arial" w:cs="Arial"/>
          <w:b/>
        </w:rPr>
        <w:t xml:space="preserve"> ‘Charleston’ and ‘Shimmy’ and dance the night away as The After Hours </w:t>
      </w:r>
      <w:proofErr w:type="spellStart"/>
      <w:r w:rsidRPr="0025336C">
        <w:rPr>
          <w:rFonts w:ascii="Arial" w:hAnsi="Arial" w:cs="Arial"/>
          <w:b/>
        </w:rPr>
        <w:t>Rauchestra</w:t>
      </w:r>
      <w:proofErr w:type="spellEnd"/>
      <w:r w:rsidRPr="0025336C">
        <w:rPr>
          <w:rFonts w:ascii="Arial" w:hAnsi="Arial" w:cs="Arial"/>
          <w:b/>
        </w:rPr>
        <w:t xml:space="preserve"> bring the sounds of the roaring 20’s to Burton Joyce. The band perform</w:t>
      </w:r>
      <w:r w:rsidR="0025336C" w:rsidRPr="0025336C">
        <w:rPr>
          <w:rFonts w:ascii="Arial" w:hAnsi="Arial" w:cs="Arial"/>
          <w:b/>
        </w:rPr>
        <w:t>s</w:t>
      </w:r>
      <w:r w:rsidRPr="0025336C">
        <w:rPr>
          <w:rFonts w:ascii="Arial" w:hAnsi="Arial" w:cs="Arial"/>
          <w:b/>
        </w:rPr>
        <w:t xml:space="preserve"> a range of classic swing tunes (along with some more recent songs) with vocals and an array of instruments including, guitar, bass, drums/wash</w:t>
      </w:r>
      <w:r w:rsidR="0025336C">
        <w:rPr>
          <w:rFonts w:ascii="Arial" w:hAnsi="Arial" w:cs="Arial"/>
          <w:b/>
        </w:rPr>
        <w:t>board, clarinet/sax and trumpet</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SATURDAY 14</w:t>
      </w:r>
      <w:r w:rsidRPr="0025336C">
        <w:rPr>
          <w:rFonts w:ascii="Arial" w:hAnsi="Arial" w:cs="Arial"/>
          <w:b/>
          <w:vertAlign w:val="superscript"/>
        </w:rPr>
        <w:t>TH</w:t>
      </w:r>
      <w:r w:rsidRPr="0025336C">
        <w:rPr>
          <w:rFonts w:ascii="Arial" w:hAnsi="Arial" w:cs="Arial"/>
          <w:b/>
        </w:rPr>
        <w:t xml:space="preserve"> NOVEMBER at 7.30pm</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Burton Joyce Village Hall</w:t>
      </w:r>
    </w:p>
    <w:p w:rsidR="0025336C" w:rsidRPr="0025336C" w:rsidRDefault="0025336C"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Wine and soft drinks available</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 xml:space="preserve">Tickets £8 per person – available from </w:t>
      </w:r>
    </w:p>
    <w:p w:rsidR="004021D6" w:rsidRPr="0025336C" w:rsidRDefault="004021D6" w:rsidP="00281890">
      <w:pPr>
        <w:pBdr>
          <w:top w:val="single" w:sz="4" w:space="1" w:color="auto"/>
          <w:left w:val="single" w:sz="4" w:space="4" w:color="auto"/>
          <w:bottom w:val="single" w:sz="4" w:space="1" w:color="auto"/>
          <w:right w:val="single" w:sz="4" w:space="4" w:color="auto"/>
        </w:pBdr>
        <w:jc w:val="center"/>
        <w:rPr>
          <w:rFonts w:ascii="Arial" w:hAnsi="Arial" w:cs="Arial"/>
          <w:b/>
        </w:rPr>
      </w:pPr>
      <w:r w:rsidRPr="0025336C">
        <w:rPr>
          <w:rFonts w:ascii="Arial" w:hAnsi="Arial" w:cs="Arial"/>
          <w:b/>
        </w:rPr>
        <w:t xml:space="preserve">The Parish Office, </w:t>
      </w:r>
      <w:proofErr w:type="spellStart"/>
      <w:r w:rsidRPr="0025336C">
        <w:rPr>
          <w:rFonts w:ascii="Arial" w:hAnsi="Arial" w:cs="Arial"/>
          <w:b/>
        </w:rPr>
        <w:t>Middletons</w:t>
      </w:r>
      <w:proofErr w:type="spellEnd"/>
      <w:r w:rsidRPr="0025336C">
        <w:rPr>
          <w:rFonts w:ascii="Arial" w:hAnsi="Arial" w:cs="Arial"/>
          <w:b/>
        </w:rPr>
        <w:t xml:space="preserve">, </w:t>
      </w:r>
      <w:proofErr w:type="spellStart"/>
      <w:r w:rsidR="0025336C" w:rsidRPr="0025336C">
        <w:rPr>
          <w:rFonts w:ascii="Arial" w:hAnsi="Arial" w:cs="Arial"/>
          <w:b/>
        </w:rPr>
        <w:t>D’Lights</w:t>
      </w:r>
      <w:proofErr w:type="spellEnd"/>
      <w:r w:rsidR="0025336C" w:rsidRPr="0025336C">
        <w:rPr>
          <w:rFonts w:ascii="Arial" w:hAnsi="Arial" w:cs="Arial"/>
          <w:b/>
        </w:rPr>
        <w:t xml:space="preserve"> or from </w:t>
      </w:r>
      <w:r w:rsidRPr="0025336C">
        <w:rPr>
          <w:rFonts w:ascii="Arial" w:hAnsi="Arial" w:cs="Arial"/>
          <w:b/>
        </w:rPr>
        <w:t>Pam Th</w:t>
      </w:r>
      <w:r w:rsidR="0025336C" w:rsidRPr="0025336C">
        <w:rPr>
          <w:rFonts w:ascii="Arial" w:hAnsi="Arial" w:cs="Arial"/>
          <w:b/>
        </w:rPr>
        <w:t>atcher (telephone 8417289)</w:t>
      </w:r>
    </w:p>
    <w:p w:rsidR="0025336C" w:rsidRPr="0025336C" w:rsidRDefault="0025336C" w:rsidP="00281890">
      <w:pPr>
        <w:pBdr>
          <w:top w:val="single" w:sz="4" w:space="1" w:color="auto"/>
          <w:left w:val="single" w:sz="4" w:space="4" w:color="auto"/>
          <w:bottom w:val="single" w:sz="4" w:space="1" w:color="auto"/>
          <w:right w:val="single" w:sz="4" w:space="4" w:color="auto"/>
        </w:pBdr>
        <w:jc w:val="center"/>
        <w:rPr>
          <w:rFonts w:ascii="Arial" w:hAnsi="Arial" w:cs="Arial"/>
          <w:b/>
          <w:i/>
        </w:rPr>
      </w:pPr>
      <w:r w:rsidRPr="0025336C">
        <w:rPr>
          <w:rFonts w:ascii="Arial" w:hAnsi="Arial" w:cs="Arial"/>
          <w:b/>
          <w:i/>
        </w:rPr>
        <w:t>Bring your dancing shoes as the rhythms in this fun and upbeat show are pretty hard to resist!</w:t>
      </w:r>
    </w:p>
    <w:p w:rsidR="0025336C" w:rsidRPr="004021D6" w:rsidRDefault="0025336C" w:rsidP="00281890">
      <w:pPr>
        <w:pBdr>
          <w:top w:val="single" w:sz="4" w:space="1" w:color="auto"/>
          <w:left w:val="single" w:sz="4" w:space="4" w:color="auto"/>
          <w:bottom w:val="single" w:sz="4" w:space="1" w:color="auto"/>
          <w:right w:val="single" w:sz="4" w:space="4" w:color="auto"/>
        </w:pBdr>
        <w:jc w:val="center"/>
        <w:rPr>
          <w:b/>
        </w:rPr>
      </w:pPr>
    </w:p>
    <w:p w:rsidR="004021D6" w:rsidRDefault="004021D6" w:rsidP="00281890">
      <w:pPr>
        <w:pBdr>
          <w:top w:val="single" w:sz="4" w:space="1" w:color="auto"/>
          <w:left w:val="single" w:sz="4" w:space="4" w:color="auto"/>
          <w:bottom w:val="single" w:sz="4" w:space="1" w:color="auto"/>
          <w:right w:val="single" w:sz="4" w:space="4" w:color="auto"/>
        </w:pBdr>
        <w:jc w:val="center"/>
        <w:rPr>
          <w:b/>
        </w:rPr>
      </w:pPr>
    </w:p>
    <w:p w:rsidR="004021D6" w:rsidRPr="004021D6" w:rsidRDefault="004021D6" w:rsidP="004021D6">
      <w:pPr>
        <w:jc w:val="center"/>
        <w:rPr>
          <w:b/>
        </w:rPr>
      </w:pPr>
    </w:p>
    <w:p w:rsidR="004021D6" w:rsidRDefault="00281890">
      <w:r>
        <w:t>Can this go as an advert on a separate page [please Angela?</w:t>
      </w:r>
      <w:bookmarkStart w:id="0" w:name="_GoBack"/>
      <w:bookmarkEnd w:id="0"/>
    </w:p>
    <w:p w:rsidR="004021D6" w:rsidRDefault="004021D6"/>
    <w:sectPr w:rsidR="00402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B597C"/>
    <w:multiLevelType w:val="hybridMultilevel"/>
    <w:tmpl w:val="72D0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EE06D9"/>
    <w:multiLevelType w:val="multilevel"/>
    <w:tmpl w:val="BA223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5D"/>
    <w:rsid w:val="0025336C"/>
    <w:rsid w:val="00281890"/>
    <w:rsid w:val="004021D6"/>
    <w:rsid w:val="0040561D"/>
    <w:rsid w:val="00405E61"/>
    <w:rsid w:val="004876F1"/>
    <w:rsid w:val="004C5A5D"/>
    <w:rsid w:val="00591E84"/>
    <w:rsid w:val="007129E6"/>
    <w:rsid w:val="00713D55"/>
    <w:rsid w:val="007B4563"/>
    <w:rsid w:val="007D0952"/>
    <w:rsid w:val="00877D57"/>
    <w:rsid w:val="008A190F"/>
    <w:rsid w:val="00987995"/>
    <w:rsid w:val="009B4F99"/>
    <w:rsid w:val="00B514CF"/>
    <w:rsid w:val="00B75BD1"/>
    <w:rsid w:val="00BC3A1C"/>
    <w:rsid w:val="00C7784A"/>
    <w:rsid w:val="00C87B2D"/>
    <w:rsid w:val="00CA4AA0"/>
    <w:rsid w:val="00CE5DFD"/>
    <w:rsid w:val="00D24027"/>
    <w:rsid w:val="00D47BFC"/>
    <w:rsid w:val="00E474D7"/>
    <w:rsid w:val="00E85F97"/>
    <w:rsid w:val="00F51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A5D"/>
    <w:rPr>
      <w:color w:val="0000FF" w:themeColor="hyperlink"/>
      <w:u w:val="single"/>
    </w:rPr>
  </w:style>
  <w:style w:type="character" w:styleId="HTMLCite">
    <w:name w:val="HTML Cite"/>
    <w:basedOn w:val="DefaultParagraphFont"/>
    <w:uiPriority w:val="99"/>
    <w:semiHidden/>
    <w:unhideWhenUsed/>
    <w:rsid w:val="00C87B2D"/>
    <w:rPr>
      <w:i/>
      <w:iCs/>
    </w:rPr>
  </w:style>
  <w:style w:type="paragraph" w:styleId="ListParagraph">
    <w:name w:val="List Paragraph"/>
    <w:basedOn w:val="Normal"/>
    <w:uiPriority w:val="34"/>
    <w:qFormat/>
    <w:rsid w:val="00E85F97"/>
    <w:pPr>
      <w:ind w:left="720"/>
      <w:contextualSpacing/>
    </w:pPr>
  </w:style>
  <w:style w:type="paragraph" w:styleId="NormalWeb">
    <w:name w:val="Normal (Web)"/>
    <w:basedOn w:val="Normal"/>
    <w:uiPriority w:val="99"/>
    <w:semiHidden/>
    <w:unhideWhenUsed/>
    <w:rsid w:val="00405E61"/>
    <w:pPr>
      <w:spacing w:before="100" w:beforeAutospacing="1" w:after="100" w:afterAutospacing="1" w:line="240" w:lineRule="auto"/>
    </w:pPr>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A5D"/>
    <w:rPr>
      <w:color w:val="0000FF" w:themeColor="hyperlink"/>
      <w:u w:val="single"/>
    </w:rPr>
  </w:style>
  <w:style w:type="character" w:styleId="HTMLCite">
    <w:name w:val="HTML Cite"/>
    <w:basedOn w:val="DefaultParagraphFont"/>
    <w:uiPriority w:val="99"/>
    <w:semiHidden/>
    <w:unhideWhenUsed/>
    <w:rsid w:val="00C87B2D"/>
    <w:rPr>
      <w:i/>
      <w:iCs/>
    </w:rPr>
  </w:style>
  <w:style w:type="paragraph" w:styleId="ListParagraph">
    <w:name w:val="List Paragraph"/>
    <w:basedOn w:val="Normal"/>
    <w:uiPriority w:val="34"/>
    <w:qFormat/>
    <w:rsid w:val="00E85F97"/>
    <w:pPr>
      <w:ind w:left="720"/>
      <w:contextualSpacing/>
    </w:pPr>
  </w:style>
  <w:style w:type="paragraph" w:styleId="NormalWeb">
    <w:name w:val="Normal (Web)"/>
    <w:basedOn w:val="Normal"/>
    <w:uiPriority w:val="99"/>
    <w:semiHidden/>
    <w:unhideWhenUsed/>
    <w:rsid w:val="00405E61"/>
    <w:pPr>
      <w:spacing w:before="100" w:beforeAutospacing="1" w:after="100" w:afterAutospacing="1" w:line="240" w:lineRule="auto"/>
    </w:pPr>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tonjoyceparishcouncil.org.uk" TargetMode="External"/><Relationship Id="rId3" Type="http://schemas.microsoft.com/office/2007/relationships/stylesWithEffects" Target="stylesWithEffects.xml"/><Relationship Id="rId7" Type="http://schemas.openxmlformats.org/officeDocument/2006/relationships/hyperlink" Target="http://www.gedling.gov.uk/planningbuildingcont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tonjoyceparishcouncil.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burtonjoyce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4</cp:revision>
  <cp:lastPrinted>2015-09-14T11:38:00Z</cp:lastPrinted>
  <dcterms:created xsi:type="dcterms:W3CDTF">2015-09-14T11:08:00Z</dcterms:created>
  <dcterms:modified xsi:type="dcterms:W3CDTF">2015-09-14T11:39:00Z</dcterms:modified>
</cp:coreProperties>
</file>